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4F" w:rsidRPr="00CB2F46" w:rsidRDefault="009C184F" w:rsidP="009C184F">
      <w:pPr>
        <w:ind w:left="-142"/>
        <w:jc w:val="center"/>
        <w:rPr>
          <w:sz w:val="35"/>
          <w:szCs w:val="35"/>
        </w:rPr>
      </w:pPr>
      <w:r w:rsidRPr="00CB2F46">
        <w:rPr>
          <w:sz w:val="35"/>
          <w:szCs w:val="35"/>
        </w:rPr>
        <w:t>РОССИЙСКАЯ  ФЕДЕРАЦИЯ</w:t>
      </w:r>
    </w:p>
    <w:p w:rsidR="004650E5" w:rsidRDefault="009C184F" w:rsidP="009C184F">
      <w:pPr>
        <w:jc w:val="center"/>
        <w:rPr>
          <w:sz w:val="35"/>
          <w:szCs w:val="35"/>
        </w:rPr>
      </w:pPr>
      <w:r w:rsidRPr="00CB2F46">
        <w:rPr>
          <w:sz w:val="35"/>
          <w:szCs w:val="35"/>
        </w:rPr>
        <w:t xml:space="preserve">КОРШУНОВСКИЙ СЕЛЬСКИЙ СОВЕТ </w:t>
      </w:r>
    </w:p>
    <w:p w:rsidR="009C184F" w:rsidRPr="00CB2F46" w:rsidRDefault="009C184F" w:rsidP="009C184F">
      <w:pPr>
        <w:jc w:val="center"/>
        <w:rPr>
          <w:sz w:val="35"/>
          <w:szCs w:val="35"/>
        </w:rPr>
      </w:pPr>
      <w:r w:rsidRPr="00CB2F46">
        <w:rPr>
          <w:sz w:val="35"/>
          <w:szCs w:val="35"/>
        </w:rPr>
        <w:t>НАРОДНЫХ ДЕПУТАТОВ</w:t>
      </w:r>
    </w:p>
    <w:p w:rsidR="009C184F" w:rsidRPr="00CB2F46" w:rsidRDefault="009C184F" w:rsidP="009C184F">
      <w:pPr>
        <w:jc w:val="center"/>
        <w:rPr>
          <w:sz w:val="35"/>
          <w:szCs w:val="35"/>
        </w:rPr>
      </w:pPr>
      <w:r w:rsidRPr="00CB2F46">
        <w:rPr>
          <w:sz w:val="35"/>
          <w:szCs w:val="35"/>
        </w:rPr>
        <w:t>МИХАЙЛОВСКОГО РАЙОНА  АМУРСКОЙ ОБЛАСТИ</w:t>
      </w:r>
    </w:p>
    <w:p w:rsidR="009C184F" w:rsidRPr="00644E18" w:rsidRDefault="009C184F" w:rsidP="009C184F">
      <w:pPr>
        <w:jc w:val="center"/>
        <w:rPr>
          <w:b/>
        </w:rPr>
      </w:pPr>
      <w:r w:rsidRPr="00644E18">
        <w:rPr>
          <w:sz w:val="28"/>
          <w:szCs w:val="28"/>
        </w:rPr>
        <w:t>(шестой созыв)</w:t>
      </w:r>
    </w:p>
    <w:p w:rsidR="009C184F" w:rsidRPr="00644E18" w:rsidRDefault="009C184F" w:rsidP="009C184F">
      <w:pPr>
        <w:jc w:val="center"/>
      </w:pPr>
    </w:p>
    <w:p w:rsidR="009C184F" w:rsidRPr="00644E18" w:rsidRDefault="009C184F" w:rsidP="009C184F">
      <w:pPr>
        <w:jc w:val="center"/>
        <w:rPr>
          <w:b/>
          <w:sz w:val="40"/>
          <w:szCs w:val="40"/>
        </w:rPr>
      </w:pPr>
      <w:r w:rsidRPr="00644E18">
        <w:rPr>
          <w:b/>
          <w:sz w:val="40"/>
          <w:szCs w:val="40"/>
        </w:rPr>
        <w:t>РЕШЕНИЕ</w:t>
      </w:r>
    </w:p>
    <w:p w:rsidR="009C184F" w:rsidRPr="00644E18" w:rsidRDefault="009C184F" w:rsidP="009C184F">
      <w:pPr>
        <w:jc w:val="center"/>
        <w:rPr>
          <w:b/>
          <w:sz w:val="24"/>
          <w:szCs w:val="24"/>
        </w:rPr>
      </w:pPr>
    </w:p>
    <w:p w:rsidR="009C184F" w:rsidRPr="00CB2F46" w:rsidRDefault="009C184F" w:rsidP="009C184F">
      <w:pPr>
        <w:jc w:val="center"/>
        <w:rPr>
          <w:sz w:val="28"/>
          <w:szCs w:val="28"/>
        </w:rPr>
      </w:pPr>
      <w:r w:rsidRPr="00CB2F46">
        <w:rPr>
          <w:sz w:val="28"/>
          <w:szCs w:val="28"/>
        </w:rPr>
        <w:t>1</w:t>
      </w:r>
      <w:r w:rsidR="00CB2F46" w:rsidRPr="00CB2F46">
        <w:rPr>
          <w:sz w:val="28"/>
          <w:szCs w:val="28"/>
        </w:rPr>
        <w:t>5</w:t>
      </w:r>
      <w:r w:rsidRPr="00CB2F46">
        <w:rPr>
          <w:sz w:val="28"/>
          <w:szCs w:val="28"/>
        </w:rPr>
        <w:t>.0</w:t>
      </w:r>
      <w:r w:rsidR="00CB2F46" w:rsidRPr="00CB2F46">
        <w:rPr>
          <w:sz w:val="28"/>
          <w:szCs w:val="28"/>
        </w:rPr>
        <w:t>4</w:t>
      </w:r>
      <w:r w:rsidRPr="00CB2F46">
        <w:rPr>
          <w:sz w:val="28"/>
          <w:szCs w:val="28"/>
        </w:rPr>
        <w:t>.2022</w:t>
      </w:r>
      <w:r w:rsidRPr="00CB2F46">
        <w:rPr>
          <w:sz w:val="28"/>
          <w:szCs w:val="28"/>
        </w:rPr>
        <w:tab/>
      </w:r>
      <w:r w:rsidRPr="00CB2F46">
        <w:rPr>
          <w:sz w:val="28"/>
          <w:szCs w:val="28"/>
        </w:rPr>
        <w:tab/>
      </w:r>
      <w:r w:rsidRPr="00CB2F46">
        <w:rPr>
          <w:sz w:val="28"/>
          <w:szCs w:val="28"/>
        </w:rPr>
        <w:tab/>
      </w:r>
      <w:r w:rsidRPr="00CB2F46">
        <w:rPr>
          <w:sz w:val="28"/>
          <w:szCs w:val="28"/>
        </w:rPr>
        <w:tab/>
        <w:t xml:space="preserve">                              </w:t>
      </w:r>
      <w:bookmarkStart w:id="0" w:name="_GoBack"/>
      <w:bookmarkEnd w:id="0"/>
      <w:r w:rsidRPr="00CB2F46">
        <w:rPr>
          <w:sz w:val="28"/>
          <w:szCs w:val="28"/>
        </w:rPr>
        <w:t xml:space="preserve">          </w:t>
      </w:r>
      <w:r w:rsidRPr="00CB2F46">
        <w:rPr>
          <w:sz w:val="28"/>
          <w:szCs w:val="28"/>
        </w:rPr>
        <w:tab/>
        <w:t xml:space="preserve">                         № 6</w:t>
      </w:r>
      <w:r w:rsidR="00CB2F46" w:rsidRPr="00CB2F46">
        <w:rPr>
          <w:sz w:val="28"/>
          <w:szCs w:val="28"/>
        </w:rPr>
        <w:t>9</w:t>
      </w:r>
      <w:r w:rsidRPr="00CB2F46">
        <w:rPr>
          <w:sz w:val="28"/>
          <w:szCs w:val="28"/>
        </w:rPr>
        <w:t>/1</w:t>
      </w:r>
      <w:r w:rsidR="00CB2F46" w:rsidRPr="00CB2F46">
        <w:rPr>
          <w:sz w:val="28"/>
          <w:szCs w:val="28"/>
        </w:rPr>
        <w:t>81</w:t>
      </w:r>
    </w:p>
    <w:p w:rsidR="009C184F" w:rsidRDefault="009C184F" w:rsidP="009C184F">
      <w:pPr>
        <w:jc w:val="center"/>
      </w:pPr>
      <w:r w:rsidRPr="00644E18">
        <w:t>с. Коршуновка</w:t>
      </w:r>
    </w:p>
    <w:p w:rsidR="009C184F" w:rsidRDefault="009C184F" w:rsidP="009C184F">
      <w:pPr>
        <w:jc w:val="center"/>
        <w:rPr>
          <w:b/>
          <w:bCs/>
          <w:color w:val="252525"/>
          <w:sz w:val="26"/>
          <w:szCs w:val="26"/>
        </w:rPr>
      </w:pPr>
    </w:p>
    <w:p w:rsidR="00CB2F46" w:rsidRDefault="009C184F" w:rsidP="00A85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85B92">
        <w:rPr>
          <w:sz w:val="28"/>
          <w:szCs w:val="28"/>
        </w:rPr>
        <w:t xml:space="preserve">внесении изменений и </w:t>
      </w:r>
    </w:p>
    <w:p w:rsidR="009C184F" w:rsidRDefault="00A85B92" w:rsidP="00A85B9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дополнений</w:t>
      </w:r>
      <w:r w:rsidR="009C184F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Устав</w:t>
      </w:r>
    </w:p>
    <w:p w:rsidR="00A85B92" w:rsidRDefault="00A85B92" w:rsidP="00A85B92">
      <w:pPr>
        <w:jc w:val="both"/>
        <w:rPr>
          <w:sz w:val="28"/>
          <w:szCs w:val="28"/>
        </w:rPr>
      </w:pPr>
      <w:r>
        <w:rPr>
          <w:sz w:val="28"/>
          <w:szCs w:val="28"/>
        </w:rPr>
        <w:t>Коршуновского сельсовета</w:t>
      </w:r>
    </w:p>
    <w:p w:rsidR="00A85B92" w:rsidRDefault="00A85B92" w:rsidP="00A85B92">
      <w:pPr>
        <w:jc w:val="center"/>
        <w:rPr>
          <w:sz w:val="28"/>
          <w:szCs w:val="28"/>
        </w:rPr>
      </w:pPr>
    </w:p>
    <w:p w:rsidR="00A85B92" w:rsidRDefault="00A85B92" w:rsidP="00A85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Коршуновского сельсовета в соответствие с федеральным законодательством, в соответствии со ст. 44 Федерального закона от 06.10.2003 №131-ФЗ «Об общих принципах организации местного самоуправления в Российской Федерации», руководствуясь ст. 40 Устава Коршуновского сельсовета, Коршуновский сельский Совет народных депутатов</w:t>
      </w:r>
    </w:p>
    <w:p w:rsidR="00A85B92" w:rsidRDefault="00A85B92" w:rsidP="00A85B92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:</w:t>
      </w:r>
    </w:p>
    <w:p w:rsidR="00A85B92" w:rsidRDefault="00A85B92" w:rsidP="00A85B92">
      <w:pPr>
        <w:jc w:val="both"/>
        <w:rPr>
          <w:b/>
          <w:bCs/>
          <w:sz w:val="28"/>
          <w:szCs w:val="28"/>
        </w:rPr>
      </w:pPr>
    </w:p>
    <w:p w:rsidR="00A85B92" w:rsidRDefault="00A85B92" w:rsidP="00A85B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A85B92" w:rsidRDefault="00A85B92" w:rsidP="00A85B92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Коршуновского  сельсовета следующие изменения и дополнения:</w:t>
      </w:r>
    </w:p>
    <w:p w:rsidR="00AC43B0" w:rsidRDefault="00AC43B0"/>
    <w:p w:rsidR="00A85B92" w:rsidRDefault="001D2E2A" w:rsidP="009C184F">
      <w:pPr>
        <w:ind w:firstLine="709"/>
        <w:jc w:val="both"/>
        <w:rPr>
          <w:sz w:val="28"/>
          <w:szCs w:val="28"/>
        </w:rPr>
      </w:pPr>
      <w:r w:rsidRPr="001D2E2A">
        <w:rPr>
          <w:b/>
          <w:sz w:val="28"/>
          <w:szCs w:val="28"/>
        </w:rPr>
        <w:t>1</w:t>
      </w:r>
      <w:r w:rsidR="0032579C" w:rsidRPr="001D2E2A">
        <w:rPr>
          <w:b/>
          <w:sz w:val="28"/>
          <w:szCs w:val="28"/>
        </w:rPr>
        <w:t>)</w:t>
      </w:r>
      <w:r w:rsidR="0032579C">
        <w:rPr>
          <w:b/>
          <w:sz w:val="28"/>
          <w:szCs w:val="28"/>
        </w:rPr>
        <w:t xml:space="preserve"> В пункте 36</w:t>
      </w:r>
      <w:r w:rsidR="005648B0">
        <w:rPr>
          <w:b/>
          <w:sz w:val="28"/>
          <w:szCs w:val="28"/>
        </w:rPr>
        <w:t xml:space="preserve"> части 1 статьи 5</w:t>
      </w:r>
      <w:r w:rsidR="00A85B92">
        <w:rPr>
          <w:sz w:val="28"/>
          <w:szCs w:val="28"/>
        </w:rPr>
        <w:t xml:space="preserve"> слова «, </w:t>
      </w:r>
      <w:r w:rsidR="00A85B92" w:rsidRPr="003C0DF7"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</w:t>
      </w:r>
      <w:r w:rsidR="0032579C">
        <w:rPr>
          <w:sz w:val="28"/>
          <w:szCs w:val="28"/>
        </w:rPr>
        <w:t>» исключить;</w:t>
      </w:r>
    </w:p>
    <w:p w:rsidR="0032579C" w:rsidRDefault="0032579C" w:rsidP="00A85B92">
      <w:pPr>
        <w:jc w:val="both"/>
        <w:rPr>
          <w:sz w:val="28"/>
          <w:szCs w:val="28"/>
        </w:rPr>
      </w:pPr>
    </w:p>
    <w:p w:rsidR="0032579C" w:rsidRDefault="001D2E2A" w:rsidP="009C184F">
      <w:pPr>
        <w:ind w:firstLine="709"/>
        <w:jc w:val="both"/>
        <w:rPr>
          <w:sz w:val="28"/>
          <w:szCs w:val="28"/>
        </w:rPr>
      </w:pPr>
      <w:r w:rsidRPr="001D2E2A">
        <w:rPr>
          <w:b/>
          <w:sz w:val="28"/>
          <w:szCs w:val="28"/>
        </w:rPr>
        <w:t>2</w:t>
      </w:r>
      <w:r w:rsidR="0032579C" w:rsidRPr="00D75F6D">
        <w:rPr>
          <w:b/>
          <w:sz w:val="28"/>
          <w:szCs w:val="28"/>
        </w:rPr>
        <w:t xml:space="preserve">) </w:t>
      </w:r>
      <w:r w:rsidR="0032579C">
        <w:rPr>
          <w:b/>
          <w:sz w:val="28"/>
          <w:szCs w:val="28"/>
        </w:rPr>
        <w:t>Часть 5 с</w:t>
      </w:r>
      <w:r w:rsidR="0032579C" w:rsidRPr="00D75F6D">
        <w:rPr>
          <w:b/>
          <w:sz w:val="28"/>
          <w:szCs w:val="28"/>
        </w:rPr>
        <w:t>тать</w:t>
      </w:r>
      <w:r w:rsidR="0032579C">
        <w:rPr>
          <w:b/>
          <w:sz w:val="28"/>
          <w:szCs w:val="28"/>
        </w:rPr>
        <w:t>и</w:t>
      </w:r>
      <w:r w:rsidR="0032579C" w:rsidRPr="00D75F6D">
        <w:rPr>
          <w:b/>
          <w:sz w:val="28"/>
          <w:szCs w:val="28"/>
        </w:rPr>
        <w:t xml:space="preserve"> </w:t>
      </w:r>
      <w:r w:rsidR="0032579C">
        <w:rPr>
          <w:b/>
          <w:sz w:val="28"/>
          <w:szCs w:val="28"/>
        </w:rPr>
        <w:t>30</w:t>
      </w:r>
      <w:r w:rsidR="0032579C" w:rsidRPr="00D75F6D">
        <w:rPr>
          <w:b/>
          <w:sz w:val="28"/>
          <w:szCs w:val="28"/>
        </w:rPr>
        <w:t xml:space="preserve"> </w:t>
      </w:r>
      <w:r w:rsidR="0032579C" w:rsidRPr="0032579C">
        <w:rPr>
          <w:sz w:val="28"/>
          <w:szCs w:val="28"/>
        </w:rPr>
        <w:t>изложить в следующей редакции</w:t>
      </w:r>
      <w:r w:rsidR="0032579C">
        <w:rPr>
          <w:sz w:val="28"/>
          <w:szCs w:val="28"/>
        </w:rPr>
        <w:t>:</w:t>
      </w:r>
    </w:p>
    <w:p w:rsidR="0032579C" w:rsidRPr="002A39CB" w:rsidRDefault="0032579C" w:rsidP="009C1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>Глава Коршуновского сельсовета</w:t>
      </w:r>
      <w:r w:rsidRPr="002A39CB">
        <w:rPr>
          <w:sz w:val="28"/>
          <w:szCs w:val="28"/>
        </w:rPr>
        <w:t xml:space="preserve"> н</w:t>
      </w:r>
      <w:r>
        <w:rPr>
          <w:sz w:val="28"/>
          <w:szCs w:val="28"/>
        </w:rPr>
        <w:t>е может</w:t>
      </w:r>
      <w:r w:rsidRPr="002A39CB">
        <w:rPr>
          <w:sz w:val="28"/>
          <w:szCs w:val="28"/>
        </w:rPr>
        <w:t xml:space="preserve"> быть депутат</w:t>
      </w:r>
      <w:r>
        <w:rPr>
          <w:sz w:val="28"/>
          <w:szCs w:val="28"/>
        </w:rPr>
        <w:t>ом</w:t>
      </w:r>
      <w:r w:rsidRPr="002A39CB">
        <w:rPr>
          <w:sz w:val="28"/>
          <w:szCs w:val="28"/>
        </w:rPr>
        <w:t xml:space="preserve"> Государственной Думы Федерального Собрания Российской Федерации, сенатор</w:t>
      </w:r>
      <w:r>
        <w:rPr>
          <w:sz w:val="28"/>
          <w:szCs w:val="28"/>
        </w:rPr>
        <w:t>ом</w:t>
      </w:r>
      <w:r w:rsidRPr="002A39CB">
        <w:rPr>
          <w:sz w:val="28"/>
          <w:szCs w:val="28"/>
        </w:rPr>
        <w:t xml:space="preserve"> Российской Федерации, депутат</w:t>
      </w:r>
      <w:r>
        <w:rPr>
          <w:sz w:val="28"/>
          <w:szCs w:val="28"/>
        </w:rPr>
        <w:t>ом</w:t>
      </w:r>
      <w:r w:rsidRPr="002A39CB">
        <w:rPr>
          <w:sz w:val="28"/>
          <w:szCs w:val="28"/>
        </w:rPr>
        <w:t xml:space="preserve">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 w:rsidRPr="002A3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 Коршуновского сельсовета</w:t>
      </w:r>
      <w:r w:rsidRPr="002A39CB">
        <w:rPr>
          <w:sz w:val="28"/>
          <w:szCs w:val="28"/>
        </w:rPr>
        <w:t xml:space="preserve"> не может одновременно исполнять полномочия депутата представительного органа муниципального образования, за исключением случаев, установленных </w:t>
      </w:r>
      <w:r w:rsidRPr="00450C66">
        <w:rPr>
          <w:sz w:val="28"/>
          <w:szCs w:val="28"/>
        </w:rPr>
        <w:t>Федеральным законом</w:t>
      </w:r>
      <w:r w:rsidRPr="00450C66">
        <w:rPr>
          <w:bCs/>
          <w:sz w:val="28"/>
          <w:szCs w:val="28"/>
        </w:rPr>
        <w:t xml:space="preserve"> </w:t>
      </w:r>
      <w:r w:rsidRPr="00450C66">
        <w:rPr>
          <w:bCs/>
          <w:sz w:val="28"/>
          <w:szCs w:val="28"/>
        </w:rPr>
        <w:lastRenderedPageBreak/>
        <w:t>от 06.10.2003 №131-ФЗ «Об общих принципах организации местного самоуправления в Российской Федерации»</w:t>
      </w:r>
      <w:r w:rsidR="009C3063">
        <w:rPr>
          <w:sz w:val="28"/>
          <w:szCs w:val="28"/>
        </w:rPr>
        <w:t>, иными федеральными законами</w:t>
      </w:r>
      <w:proofErr w:type="gramStart"/>
      <w:r w:rsidR="009C3063">
        <w:rPr>
          <w:sz w:val="28"/>
          <w:szCs w:val="28"/>
        </w:rPr>
        <w:t>."</w:t>
      </w:r>
      <w:proofErr w:type="gramEnd"/>
    </w:p>
    <w:p w:rsidR="00A85B92" w:rsidRPr="0027607A" w:rsidRDefault="00A85B92" w:rsidP="0027607A">
      <w:pPr>
        <w:jc w:val="both"/>
        <w:rPr>
          <w:sz w:val="28"/>
          <w:szCs w:val="28"/>
        </w:rPr>
      </w:pPr>
    </w:p>
    <w:p w:rsidR="00A85B92" w:rsidRDefault="00A85B92" w:rsidP="00A85B92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</w:t>
      </w:r>
      <w:r>
        <w:rPr>
          <w:sz w:val="28"/>
          <w:szCs w:val="28"/>
        </w:rPr>
        <w:t xml:space="preserve"> </w:t>
      </w:r>
    </w:p>
    <w:p w:rsidR="00A85B92" w:rsidRPr="00B36F3E" w:rsidRDefault="00A85B92" w:rsidP="00A85B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Коршуновского сельсовета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A85B92" w:rsidRPr="00CC71A9" w:rsidRDefault="00A85B92" w:rsidP="00A85B92">
      <w:pPr>
        <w:jc w:val="both"/>
        <w:rPr>
          <w:sz w:val="28"/>
          <w:szCs w:val="28"/>
        </w:rPr>
      </w:pPr>
      <w:r w:rsidRPr="00DE16D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A85B92" w:rsidRDefault="00A85B92" w:rsidP="00A85B92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Настоящее решение вступает в силу после его государственной регистрации со дня </w:t>
      </w:r>
      <w:r>
        <w:rPr>
          <w:sz w:val="28"/>
          <w:szCs w:val="28"/>
        </w:rPr>
        <w:t>обнародования.</w:t>
      </w:r>
    </w:p>
    <w:p w:rsidR="00A85B92" w:rsidRDefault="00A85B92" w:rsidP="00A85B92">
      <w:pPr>
        <w:jc w:val="both"/>
        <w:rPr>
          <w:sz w:val="28"/>
          <w:szCs w:val="28"/>
        </w:rPr>
      </w:pPr>
    </w:p>
    <w:p w:rsidR="009C184F" w:rsidRDefault="009C184F" w:rsidP="009C184F">
      <w:pPr>
        <w:ind w:firstLine="709"/>
        <w:jc w:val="both"/>
        <w:rPr>
          <w:sz w:val="28"/>
          <w:szCs w:val="28"/>
        </w:rPr>
      </w:pPr>
    </w:p>
    <w:p w:rsidR="00CB2F46" w:rsidRDefault="00CB2F46" w:rsidP="009C184F">
      <w:pPr>
        <w:ind w:firstLine="709"/>
        <w:jc w:val="both"/>
        <w:rPr>
          <w:sz w:val="28"/>
          <w:szCs w:val="28"/>
        </w:rPr>
      </w:pPr>
    </w:p>
    <w:p w:rsidR="009C184F" w:rsidRDefault="00A85B92" w:rsidP="009C1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Коршуновского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85B92" w:rsidRDefault="00A85B92" w:rsidP="009C1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9C184F">
        <w:rPr>
          <w:sz w:val="28"/>
          <w:szCs w:val="28"/>
        </w:rPr>
        <w:t>народных депутатов                                             О.А.Боровских</w:t>
      </w:r>
      <w:r>
        <w:rPr>
          <w:sz w:val="28"/>
          <w:szCs w:val="28"/>
        </w:rPr>
        <w:t xml:space="preserve"> </w:t>
      </w:r>
    </w:p>
    <w:p w:rsidR="00A85B92" w:rsidRDefault="00A85B92" w:rsidP="00A85B92">
      <w:pPr>
        <w:ind w:firstLine="851"/>
        <w:jc w:val="both"/>
        <w:rPr>
          <w:sz w:val="28"/>
          <w:szCs w:val="28"/>
        </w:rPr>
      </w:pPr>
    </w:p>
    <w:p w:rsidR="00A85B92" w:rsidRDefault="00CB2F46" w:rsidP="009C184F">
      <w:pPr>
        <w:tabs>
          <w:tab w:val="left" w:pos="72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85B9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85B92">
        <w:rPr>
          <w:sz w:val="28"/>
          <w:szCs w:val="28"/>
        </w:rPr>
        <w:t>Коршуновского сельсовета</w:t>
      </w:r>
      <w:r w:rsidR="009C184F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="009C184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9C184F">
        <w:rPr>
          <w:sz w:val="28"/>
          <w:szCs w:val="28"/>
        </w:rPr>
        <w:t>.</w:t>
      </w:r>
      <w:r>
        <w:rPr>
          <w:sz w:val="28"/>
          <w:szCs w:val="28"/>
        </w:rPr>
        <w:t>Нестер</w:t>
      </w:r>
      <w:r w:rsidR="009C184F">
        <w:rPr>
          <w:sz w:val="28"/>
          <w:szCs w:val="28"/>
        </w:rPr>
        <w:t>енко</w:t>
      </w:r>
    </w:p>
    <w:p w:rsidR="00A85B92" w:rsidRDefault="00A85B92" w:rsidP="00A85B92"/>
    <w:p w:rsidR="00A85B92" w:rsidRDefault="00A85B92"/>
    <w:sectPr w:rsidR="00A85B92" w:rsidSect="00A4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5C5"/>
    <w:rsid w:val="00170210"/>
    <w:rsid w:val="001D2E2A"/>
    <w:rsid w:val="0027607A"/>
    <w:rsid w:val="0032579C"/>
    <w:rsid w:val="004650E5"/>
    <w:rsid w:val="005648B0"/>
    <w:rsid w:val="006D03EB"/>
    <w:rsid w:val="009C184F"/>
    <w:rsid w:val="009C3063"/>
    <w:rsid w:val="00A06D40"/>
    <w:rsid w:val="00A46B51"/>
    <w:rsid w:val="00A805C5"/>
    <w:rsid w:val="00A85B92"/>
    <w:rsid w:val="00AC43B0"/>
    <w:rsid w:val="00C71288"/>
    <w:rsid w:val="00CB2F46"/>
    <w:rsid w:val="00F0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92"/>
    <w:pPr>
      <w:ind w:left="720"/>
      <w:contextualSpacing/>
    </w:pPr>
  </w:style>
  <w:style w:type="paragraph" w:customStyle="1" w:styleId="ConsPlusNormal">
    <w:name w:val="ConsPlusNormal"/>
    <w:rsid w:val="00A8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92"/>
    <w:pPr>
      <w:ind w:left="720"/>
      <w:contextualSpacing/>
    </w:pPr>
  </w:style>
  <w:style w:type="paragraph" w:customStyle="1" w:styleId="ConsPlusNormal">
    <w:name w:val="ConsPlusNormal"/>
    <w:rsid w:val="00A8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347</Words>
  <Characters>1981</Characters>
  <Application>Microsoft Office Word</Application>
  <DocSecurity>0</DocSecurity>
  <Lines>16</Lines>
  <Paragraphs>4</Paragraphs>
  <ScaleCrop>false</ScaleCrop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2022-03-09T02:57:00Z</dcterms:created>
  <dcterms:modified xsi:type="dcterms:W3CDTF">2022-04-15T05:54:00Z</dcterms:modified>
</cp:coreProperties>
</file>